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様式第３号（第９条関係）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木づかい店舗創出事業補助金</w:t>
      </w:r>
      <w:bookmarkStart w:id="0" w:name="_GoBack"/>
      <w:r>
        <w:rPr>
          <w:rFonts w:ascii="ＭＳ 明朝" w:eastAsia="ＭＳ 明朝" w:hAnsi="ＭＳ 明朝" w:hint="eastAsia"/>
          <w:color w:val="000000" w:themeColor="text1"/>
        </w:rPr>
        <w:t>完了報告書</w:t>
      </w:r>
      <w:bookmarkEnd w:id="0"/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91393A" w:rsidRDefault="00706CF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大子町長　様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報告者　住所　　　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氏名　　　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</w:t>
      </w:r>
    </w:p>
    <w:p w:rsidR="0091393A" w:rsidRDefault="0091393A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日付で交付決定を受けた木づかい店舗創出事業補助金について、補助事業が完了したので、大子町木づかい店舗創出事業補助金交付要綱第９条の規定により、次のとおり関係書類を添えて報告します。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交付決定額　　　　　　　　　　　　　　　　　　円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補助事業に要した経費　　　　　　　　　　　　　円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事業期間　着手日　　　　年　　月　　日　～完了日　　　　年　　月　　日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木材使用量　　　　　　　　　　　　㎥（うち地域材　　　　　　　　　　㎥）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　添付書類</w:t>
      </w:r>
    </w:p>
    <w:p w:rsidR="0091393A" w:rsidRDefault="00706CF0">
      <w:pPr>
        <w:pStyle w:val="num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>
        <w:rPr>
          <w:rStyle w:val="num1"/>
          <w:rFonts w:ascii="ＭＳ 明朝" w:eastAsia="ＭＳ 明朝" w:hAnsi="ＭＳ 明朝" w:hint="eastAsia"/>
          <w:color w:val="000000" w:themeColor="text1"/>
          <w:sz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 補助対象経費の支出を証明する書類（領収書等）</w:t>
      </w:r>
    </w:p>
    <w:p w:rsidR="0091393A" w:rsidRDefault="00706CF0">
      <w:pPr>
        <w:pStyle w:val="num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>
        <w:rPr>
          <w:rStyle w:val="num1"/>
          <w:rFonts w:ascii="ＭＳ 明朝" w:eastAsia="ＭＳ 明朝" w:hAnsi="ＭＳ 明朝" w:hint="eastAsia"/>
          <w:color w:val="000000" w:themeColor="text1"/>
          <w:sz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 地域材の証明が確認できる書類（合法木材出荷証明書等）</w:t>
      </w:r>
    </w:p>
    <w:p w:rsidR="0091393A" w:rsidRDefault="00706CF0">
      <w:pPr>
        <w:pStyle w:val="num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　(3) </w:t>
      </w:r>
      <w:r>
        <w:rPr>
          <w:rStyle w:val="p"/>
          <w:rFonts w:ascii="ＭＳ 明朝" w:eastAsia="ＭＳ 明朝" w:hAnsi="ＭＳ 明朝" w:hint="eastAsia"/>
          <w:color w:val="000000" w:themeColor="text1"/>
          <w:sz w:val="21"/>
        </w:rPr>
        <w:t>完成写真</w:t>
      </w:r>
    </w:p>
    <w:p w:rsidR="0091393A" w:rsidRDefault="00706CF0">
      <w:pPr>
        <w:pStyle w:val="num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>
        <w:rPr>
          <w:rStyle w:val="num1"/>
          <w:rFonts w:ascii="ＭＳ 明朝" w:eastAsia="ＭＳ 明朝" w:hAnsi="ＭＳ 明朝" w:hint="eastAsia"/>
          <w:color w:val="000000" w:themeColor="text1"/>
          <w:sz w:val="21"/>
        </w:rPr>
        <w:t xml:space="preserve">(4) </w:t>
      </w:r>
      <w:hyperlink r:id="rId6" w:history="1">
        <w:r>
          <w:rPr>
            <w:rStyle w:val="a7"/>
            <w:rFonts w:ascii="ＭＳ 明朝" w:eastAsia="ＭＳ 明朝" w:hAnsi="ＭＳ 明朝" w:hint="eastAsia"/>
            <w:color w:val="000000" w:themeColor="text1"/>
            <w:sz w:val="21"/>
            <w:u w:val="none"/>
          </w:rPr>
          <w:t>前各号</w:t>
        </w:r>
      </w:hyperlink>
      <w:r>
        <w:rPr>
          <w:rStyle w:val="p"/>
          <w:rFonts w:ascii="ＭＳ 明朝" w:eastAsia="ＭＳ 明朝" w:hAnsi="ＭＳ 明朝" w:hint="eastAsia"/>
          <w:color w:val="000000" w:themeColor="text1"/>
          <w:sz w:val="21"/>
        </w:rPr>
        <w:t>に掲げるもののほか、町長が必要と認める書類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91393A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sectPr w:rsidR="0091393A">
      <w:pgSz w:w="11906" w:h="16838"/>
      <w:pgMar w:top="1134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1" w:rsidRDefault="00706CF0">
      <w:r>
        <w:separator/>
      </w:r>
    </w:p>
  </w:endnote>
  <w:endnote w:type="continuationSeparator" w:id="0">
    <w:p w:rsidR="00F257E1" w:rsidRDefault="007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1" w:rsidRDefault="00706CF0">
      <w:r>
        <w:separator/>
      </w:r>
    </w:p>
  </w:footnote>
  <w:footnote w:type="continuationSeparator" w:id="0">
    <w:p w:rsidR="00F257E1" w:rsidRDefault="0070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A"/>
    <w:rsid w:val="001E1C21"/>
    <w:rsid w:val="002A4DF2"/>
    <w:rsid w:val="0045584A"/>
    <w:rsid w:val="0053117D"/>
    <w:rsid w:val="00706CF0"/>
    <w:rsid w:val="0091393A"/>
    <w:rsid w:val="00AD49CF"/>
    <w:rsid w:val="00F257E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6BA71"/>
  <w15:chartTrackingRefBased/>
  <w15:docId w15:val="{2A82CA30-2C69-44CC-AD9A-F01382F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brackets-color1">
    <w:name w:val="brackets-color1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character" w:customStyle="1" w:styleId="inline">
    <w:name w:val="inline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b.gyosei.asp.lgwan.jp/HAS-Shohin/jsp/SVDocument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nourin10</dc:creator>
  <cp:lastModifiedBy>nourin10</cp:lastModifiedBy>
  <cp:revision>158</cp:revision>
  <cp:lastPrinted>2025-02-05T06:37:00Z</cp:lastPrinted>
  <dcterms:created xsi:type="dcterms:W3CDTF">2025-01-20T05:11:00Z</dcterms:created>
  <dcterms:modified xsi:type="dcterms:W3CDTF">2025-04-16T09:58:00Z</dcterms:modified>
</cp:coreProperties>
</file>